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C8" w:rsidRPr="005471C8" w:rsidRDefault="005471C8" w:rsidP="005471C8">
      <w:pPr>
        <w:jc w:val="center"/>
        <w:rPr>
          <w:b/>
          <w:noProof/>
          <w:u w:val="single"/>
          <w:lang w:eastAsia="pt-BR"/>
        </w:rPr>
      </w:pPr>
      <w:r w:rsidRPr="005471C8">
        <w:rPr>
          <w:b/>
          <w:noProof/>
          <w:u w:val="single"/>
          <w:lang w:eastAsia="pt-BR"/>
        </w:rPr>
        <w:t xml:space="preserve">ORIENTAÇÕES </w:t>
      </w:r>
      <w:r w:rsidR="004E1E7C">
        <w:rPr>
          <w:b/>
          <w:noProof/>
          <w:u w:val="single"/>
          <w:lang w:eastAsia="pt-BR"/>
        </w:rPr>
        <w:t xml:space="preserve">TROCAR A SENHA PROVISORIA DE ACESSO </w:t>
      </w:r>
      <w:r w:rsidR="005B3880">
        <w:rPr>
          <w:b/>
          <w:noProof/>
          <w:u w:val="single"/>
          <w:lang w:eastAsia="pt-BR"/>
        </w:rPr>
        <w:t>SEM TOKEN</w:t>
      </w:r>
    </w:p>
    <w:p w:rsidR="005471C8" w:rsidRDefault="005B3880">
      <w:pPr>
        <w:rPr>
          <w:noProof/>
          <w:lang w:eastAsia="pt-BR"/>
        </w:rPr>
      </w:pPr>
      <w:r>
        <w:rPr>
          <w:noProof/>
          <w:lang w:eastAsia="pt-BR"/>
        </w:rPr>
        <w:t xml:space="preserve">Acessar: </w:t>
      </w:r>
      <w:hyperlink r:id="rId6" w:history="1">
        <w:r w:rsidRPr="003145A0">
          <w:rPr>
            <w:rStyle w:val="Hyperlink"/>
            <w:noProof/>
            <w:lang w:eastAsia="pt-BR"/>
          </w:rPr>
          <w:t>www.siapenet.gov.br</w:t>
        </w:r>
      </w:hyperlink>
    </w:p>
    <w:p w:rsidR="005B3880" w:rsidRDefault="005B3880">
      <w:pPr>
        <w:rPr>
          <w:noProof/>
          <w:lang w:eastAsia="pt-BR"/>
        </w:rPr>
      </w:pPr>
      <w:r>
        <w:rPr>
          <w:noProof/>
          <w:lang w:eastAsia="pt-BR"/>
        </w:rPr>
        <w:t>Clicar em ORGÃO</w:t>
      </w:r>
    </w:p>
    <w:p w:rsidR="005B3880" w:rsidRDefault="005B3880">
      <w:pPr>
        <w:rPr>
          <w:noProof/>
          <w:lang w:eastAsia="pt-BR"/>
        </w:rPr>
      </w:pPr>
    </w:p>
    <w:p w:rsidR="005B3880" w:rsidRDefault="0064105A">
      <w:pPr>
        <w:rPr>
          <w:noProof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68.6pt;margin-top:38.05pt;width:25.3pt;height:26.3pt;z-index:251660288" o:connectortype="straight" strokecolor="red">
            <v:stroke endarrow="block"/>
          </v:shape>
        </w:pict>
      </w:r>
      <w:r w:rsidR="005B3880">
        <w:rPr>
          <w:noProof/>
          <w:lang w:eastAsia="pt-BR"/>
        </w:rPr>
        <w:drawing>
          <wp:inline distT="0" distB="0" distL="0" distR="0">
            <wp:extent cx="5400040" cy="303846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80" w:rsidRDefault="005B3880">
      <w:pPr>
        <w:rPr>
          <w:noProof/>
          <w:lang w:eastAsia="pt-BR"/>
        </w:rPr>
      </w:pPr>
      <w:r>
        <w:rPr>
          <w:noProof/>
          <w:lang w:eastAsia="pt-BR"/>
        </w:rPr>
        <w:t>Utilizar CPF</w:t>
      </w:r>
    </w:p>
    <w:p w:rsidR="005471C8" w:rsidRDefault="005B3880">
      <w:pPr>
        <w:rPr>
          <w:noProof/>
          <w:lang w:eastAsia="pt-BR"/>
        </w:rPr>
      </w:pPr>
      <w:r>
        <w:rPr>
          <w:noProof/>
          <w:lang w:eastAsia="pt-BR"/>
        </w:rPr>
        <w:t>Avançar</w:t>
      </w:r>
    </w:p>
    <w:p w:rsidR="00A341AA" w:rsidRDefault="0064105A">
      <w:r>
        <w:rPr>
          <w:noProof/>
          <w:lang w:eastAsia="pt-BR"/>
        </w:rPr>
        <w:pict>
          <v:shape id="_x0000_s1027" type="#_x0000_t32" style="position:absolute;margin-left:-34pt;margin-top:88pt;width:32.25pt;height:22.55pt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112184">
        <w:rPr>
          <w:noProof/>
          <w:lang w:eastAsia="pt-BR"/>
        </w:rPr>
        <w:drawing>
          <wp:inline distT="0" distB="0" distL="0" distR="0">
            <wp:extent cx="5400040" cy="303735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80" w:rsidRDefault="005B3880"/>
    <w:p w:rsidR="008D1404" w:rsidRDefault="008D1404"/>
    <w:p w:rsidR="00112184" w:rsidRDefault="005B3880">
      <w:r>
        <w:lastRenderedPageBreak/>
        <w:t>Clicar em trocar</w:t>
      </w:r>
    </w:p>
    <w:p w:rsidR="00112184" w:rsidRDefault="0064105A">
      <w:r>
        <w:rPr>
          <w:noProof/>
          <w:lang w:eastAsia="pt-BR"/>
        </w:rPr>
        <w:pict>
          <v:shape id="_x0000_s1028" type="#_x0000_t32" style="position:absolute;margin-left:205.1pt;margin-top:54.6pt;width:19.35pt;height:13.95pt;z-index:251659264" o:connectortype="straight" strokecolor="red">
            <v:stroke endarrow="block"/>
          </v:shape>
        </w:pict>
      </w:r>
      <w:r w:rsidR="00112184">
        <w:rPr>
          <w:noProof/>
          <w:lang w:eastAsia="pt-BR"/>
        </w:rPr>
        <w:drawing>
          <wp:inline distT="0" distB="0" distL="0" distR="0">
            <wp:extent cx="5400040" cy="3037354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80" w:rsidRDefault="005B3880"/>
    <w:p w:rsidR="005B3880" w:rsidRDefault="005B3880">
      <w:r>
        <w:t xml:space="preserve">Digitar senha </w:t>
      </w:r>
      <w:r w:rsidR="008D1404">
        <w:t>provisória</w:t>
      </w:r>
    </w:p>
    <w:p w:rsidR="008D1404" w:rsidRDefault="008D1404"/>
    <w:p w:rsidR="00112184" w:rsidRDefault="0064105A">
      <w:r w:rsidRPr="0064105A">
        <w:rPr>
          <w:noProof/>
          <w:color w:val="FF0000"/>
          <w:lang w:eastAsia="pt-BR"/>
        </w:rPr>
        <w:pict>
          <v:shape id="_x0000_s1033" type="#_x0000_t32" style="position:absolute;margin-left:155.65pt;margin-top:50.65pt;width:15.05pt;height:38.15pt;flip:x;z-index:251663360" o:connectortype="straight" strokecolor="red">
            <v:stroke endarrow="block"/>
          </v:shape>
        </w:pict>
      </w:r>
      <w:r w:rsidR="00112184">
        <w:rPr>
          <w:noProof/>
          <w:lang w:eastAsia="pt-BR"/>
        </w:rPr>
        <w:drawing>
          <wp:inline distT="0" distB="0" distL="0" distR="0">
            <wp:extent cx="5400040" cy="3037523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04" w:rsidRDefault="008D1404"/>
    <w:p w:rsidR="008D1404" w:rsidRDefault="008D1404"/>
    <w:p w:rsidR="008D1404" w:rsidRDefault="008D1404"/>
    <w:p w:rsidR="008D1404" w:rsidRDefault="008D1404"/>
    <w:p w:rsidR="008D1404" w:rsidRDefault="008D1404">
      <w:r>
        <w:lastRenderedPageBreak/>
        <w:t>Informar nova senha, anotar para não esquecer.</w:t>
      </w:r>
    </w:p>
    <w:p w:rsidR="008D1404" w:rsidRDefault="008D1404">
      <w:r>
        <w:t>Clicar em avançar</w:t>
      </w:r>
    </w:p>
    <w:p w:rsidR="00112184" w:rsidRDefault="0064105A">
      <w:r>
        <w:rPr>
          <w:noProof/>
          <w:lang w:eastAsia="pt-BR"/>
        </w:rPr>
        <w:pict>
          <v:shape id="_x0000_s1030" type="#_x0000_t32" style="position:absolute;margin-left:158.3pt;margin-top:69.75pt;width:32.8pt;height:27.4pt;rotation:-90;flip:x y;z-index:251661312" o:connectortype="straight" strokecolor="red">
            <v:stroke endarrow="block"/>
          </v:shape>
        </w:pict>
      </w:r>
      <w:r w:rsidR="00112184">
        <w:rPr>
          <w:noProof/>
          <w:lang w:eastAsia="pt-BR"/>
        </w:rPr>
        <w:drawing>
          <wp:inline distT="0" distB="0" distL="0" distR="0">
            <wp:extent cx="5400040" cy="3037354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4B" w:rsidRDefault="00AE6A4B">
      <w:pPr>
        <w:rPr>
          <w:noProof/>
          <w:lang w:eastAsia="pt-BR"/>
        </w:rPr>
      </w:pPr>
    </w:p>
    <w:p w:rsidR="00B30D5B" w:rsidRDefault="00AE6A4B">
      <w:r>
        <w:t>Depois é só seguir os outros passos do manual (Homologador).</w:t>
      </w:r>
    </w:p>
    <w:sectPr w:rsidR="00B30D5B" w:rsidSect="00A341A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6C8" w:rsidRDefault="002236C8" w:rsidP="005B3880">
      <w:pPr>
        <w:spacing w:after="0" w:line="240" w:lineRule="auto"/>
      </w:pPr>
      <w:r>
        <w:separator/>
      </w:r>
    </w:p>
  </w:endnote>
  <w:endnote w:type="continuationSeparator" w:id="1">
    <w:p w:rsidR="002236C8" w:rsidRDefault="002236C8" w:rsidP="005B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6C8" w:rsidRDefault="002236C8" w:rsidP="005B3880">
      <w:pPr>
        <w:spacing w:after="0" w:line="240" w:lineRule="auto"/>
      </w:pPr>
      <w:r>
        <w:separator/>
      </w:r>
    </w:p>
  </w:footnote>
  <w:footnote w:type="continuationSeparator" w:id="1">
    <w:p w:rsidR="002236C8" w:rsidRDefault="002236C8" w:rsidP="005B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0" w:rsidRDefault="005B3880">
    <w:pPr>
      <w:pStyle w:val="Cabealho"/>
    </w:pPr>
  </w:p>
  <w:p w:rsidR="005B3880" w:rsidRDefault="005B38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184"/>
    <w:rsid w:val="00112184"/>
    <w:rsid w:val="00215A08"/>
    <w:rsid w:val="002236C8"/>
    <w:rsid w:val="00234430"/>
    <w:rsid w:val="004D7571"/>
    <w:rsid w:val="004E1E7C"/>
    <w:rsid w:val="005471C8"/>
    <w:rsid w:val="005B3880"/>
    <w:rsid w:val="0064105A"/>
    <w:rsid w:val="006868DE"/>
    <w:rsid w:val="008D1404"/>
    <w:rsid w:val="00A341AA"/>
    <w:rsid w:val="00AE6A4B"/>
    <w:rsid w:val="00B30D5B"/>
    <w:rsid w:val="00D2447A"/>
    <w:rsid w:val="00D4251D"/>
    <w:rsid w:val="00D42AF1"/>
    <w:rsid w:val="00E3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3"/>
        <o:r id="V:Rule1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18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B38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B3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3880"/>
  </w:style>
  <w:style w:type="paragraph" w:styleId="Rodap">
    <w:name w:val="footer"/>
    <w:basedOn w:val="Normal"/>
    <w:link w:val="RodapChar"/>
    <w:uiPriority w:val="99"/>
    <w:semiHidden/>
    <w:unhideWhenUsed/>
    <w:rsid w:val="005B3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3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apenet.gov.br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Luiz</cp:lastModifiedBy>
  <cp:revision>2</cp:revision>
  <dcterms:created xsi:type="dcterms:W3CDTF">2017-05-19T17:40:00Z</dcterms:created>
  <dcterms:modified xsi:type="dcterms:W3CDTF">2017-05-19T17:40:00Z</dcterms:modified>
</cp:coreProperties>
</file>